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ED" w:rsidRPr="0026641C" w:rsidRDefault="000753ED" w:rsidP="000753ED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СОВЕТ ДЕПУТАТОВ КОМАРЬЕВСКОГО СЕЛЬСОВЕТА</w:t>
      </w: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ДОВОЛЕНСКОГО РАЙОНА НОВОСИБИРСКОЙ ОБЛАСТИ</w:t>
      </w: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РЕШЕНИЕ</w:t>
      </w:r>
    </w:p>
    <w:p w:rsidR="000753ED" w:rsidRPr="0026641C" w:rsidRDefault="00F7125D" w:rsidP="00075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тридцатой</w:t>
      </w:r>
      <w:r w:rsidR="001110F5">
        <w:rPr>
          <w:b/>
          <w:sz w:val="28"/>
          <w:szCs w:val="28"/>
        </w:rPr>
        <w:t xml:space="preserve"> </w:t>
      </w:r>
      <w:r w:rsidR="000753ED" w:rsidRPr="0026641C">
        <w:rPr>
          <w:b/>
          <w:sz w:val="28"/>
          <w:szCs w:val="28"/>
        </w:rPr>
        <w:t xml:space="preserve">сессии </w:t>
      </w:r>
      <w:r w:rsidR="000753ED">
        <w:rPr>
          <w:b/>
          <w:sz w:val="28"/>
          <w:szCs w:val="28"/>
        </w:rPr>
        <w:t>шестого</w:t>
      </w:r>
      <w:r w:rsidR="000753ED" w:rsidRPr="0026641C">
        <w:rPr>
          <w:b/>
          <w:sz w:val="28"/>
          <w:szCs w:val="28"/>
        </w:rPr>
        <w:t xml:space="preserve"> созыва</w:t>
      </w: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</w:p>
    <w:p w:rsidR="000753ED" w:rsidRPr="0026641C" w:rsidRDefault="00F7125D" w:rsidP="000753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21.02.2023   </w:t>
      </w:r>
      <w:r w:rsidR="000753ED" w:rsidRPr="0026641C">
        <w:rPr>
          <w:b/>
          <w:sz w:val="28"/>
          <w:szCs w:val="28"/>
        </w:rPr>
        <w:t xml:space="preserve">                           </w:t>
      </w:r>
      <w:r w:rsidR="000753ED">
        <w:rPr>
          <w:b/>
          <w:sz w:val="28"/>
          <w:szCs w:val="28"/>
        </w:rPr>
        <w:t xml:space="preserve">      </w:t>
      </w:r>
      <w:r w:rsidR="000753ED" w:rsidRPr="0026641C">
        <w:rPr>
          <w:b/>
          <w:sz w:val="28"/>
          <w:szCs w:val="28"/>
        </w:rPr>
        <w:t xml:space="preserve">                                                             № </w:t>
      </w:r>
      <w:r>
        <w:rPr>
          <w:b/>
          <w:sz w:val="28"/>
          <w:szCs w:val="28"/>
        </w:rPr>
        <w:t>123</w:t>
      </w: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 xml:space="preserve">с. </w:t>
      </w:r>
      <w:proofErr w:type="gramStart"/>
      <w:r w:rsidRPr="0026641C">
        <w:rPr>
          <w:b/>
          <w:sz w:val="28"/>
          <w:szCs w:val="28"/>
        </w:rPr>
        <w:t>Комарье</w:t>
      </w:r>
      <w:proofErr w:type="gramEnd"/>
    </w:p>
    <w:p w:rsidR="000753ED" w:rsidRPr="0026641C" w:rsidRDefault="000753ED" w:rsidP="000753ED">
      <w:pPr>
        <w:rPr>
          <w:rFonts w:eastAsia="Calibri"/>
          <w:sz w:val="28"/>
          <w:szCs w:val="28"/>
          <w:lang w:eastAsia="en-US"/>
        </w:rPr>
      </w:pPr>
      <w:r w:rsidRPr="0026641C">
        <w:rPr>
          <w:bCs/>
          <w:sz w:val="28"/>
          <w:szCs w:val="28"/>
        </w:rPr>
        <w:t xml:space="preserve"> </w:t>
      </w:r>
      <w:r w:rsidRPr="0026641C">
        <w:rPr>
          <w:sz w:val="28"/>
          <w:szCs w:val="28"/>
          <w:lang w:eastAsia="en-US"/>
        </w:rPr>
        <w:t xml:space="preserve">          </w:t>
      </w:r>
    </w:p>
    <w:p w:rsidR="000753ED" w:rsidRPr="0026641C" w:rsidRDefault="000753ED" w:rsidP="000753E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согласии на продажу муниципального имущества Комарьевского сельсовета Доволенского района Новосибирской области</w:t>
      </w: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Руководствуясь</w:t>
      </w:r>
      <w:r w:rsidRPr="0026641C">
        <w:rPr>
          <w:rFonts w:eastAsia="Calibri"/>
          <w:sz w:val="28"/>
          <w:szCs w:val="28"/>
          <w:lang w:eastAsia="en-US"/>
        </w:rPr>
        <w:t xml:space="preserve">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</w:t>
      </w:r>
      <w:bookmarkStart w:id="0" w:name="_GoBack"/>
      <w:r w:rsidRPr="0026641C">
        <w:rPr>
          <w:rFonts w:eastAsia="Calibri"/>
          <w:sz w:val="28"/>
          <w:szCs w:val="28"/>
          <w:lang w:eastAsia="en-US"/>
        </w:rPr>
        <w:t>а</w:t>
      </w:r>
      <w:bookmarkEnd w:id="0"/>
      <w:r w:rsidRPr="0026641C">
        <w:rPr>
          <w:rFonts w:eastAsia="Calibri"/>
          <w:sz w:val="28"/>
          <w:szCs w:val="28"/>
          <w:lang w:eastAsia="en-US"/>
        </w:rPr>
        <w:t xml:space="preserve">ции», решением 13 сессии третьего созыва от 06.04.2006 г. «Основные положения о порядке управления и распоряжения имуществом, находящимся в собственности муниципального образования Комарьевского сельсовета», </w:t>
      </w:r>
      <w:r>
        <w:rPr>
          <w:rFonts w:eastAsia="Calibri"/>
          <w:sz w:val="28"/>
          <w:szCs w:val="28"/>
          <w:lang w:eastAsia="en-US"/>
        </w:rPr>
        <w:t>решением 34 сессии пятого созыва от 23.06.2020 № 166 «Об утверждении Положения о приватизации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муниципального имущества Комарьевского сельсовета Доволенского района Новосибирской области», решением </w:t>
      </w:r>
      <w:r w:rsidR="00F7125D">
        <w:rPr>
          <w:rFonts w:eastAsia="Calibri"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 xml:space="preserve"> сессии шестого созыва от </w:t>
      </w:r>
      <w:r w:rsidR="00F7125D">
        <w:rPr>
          <w:rFonts w:eastAsia="Calibri"/>
          <w:sz w:val="28"/>
          <w:szCs w:val="28"/>
          <w:lang w:eastAsia="en-US"/>
        </w:rPr>
        <w:t>21.02.2023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F7125D">
        <w:rPr>
          <w:rFonts w:eastAsia="Calibri"/>
          <w:sz w:val="28"/>
          <w:szCs w:val="28"/>
          <w:lang w:eastAsia="en-US"/>
        </w:rPr>
        <w:t xml:space="preserve">122 </w:t>
      </w:r>
      <w:r>
        <w:rPr>
          <w:rFonts w:eastAsia="Calibri"/>
          <w:sz w:val="28"/>
          <w:szCs w:val="28"/>
          <w:lang w:eastAsia="en-US"/>
        </w:rPr>
        <w:t>«Об утверждении Прогнозного плана приватизации муниципального имущества Комарьевского сельсовета Доволенского района Новосибирской области на 202</w:t>
      </w:r>
      <w:r w:rsidR="001110F5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год»,</w:t>
      </w:r>
      <w:r w:rsidRPr="0026641C">
        <w:rPr>
          <w:rFonts w:eastAsia="Calibri"/>
          <w:sz w:val="28"/>
          <w:szCs w:val="28"/>
          <w:lang w:eastAsia="en-US"/>
        </w:rPr>
        <w:t xml:space="preserve"> Уставом Комарьевского сельсовета  Совет депутатов Комарьевского сельсовета Доволенского района Новосибирской области РЕШИЛ:</w:t>
      </w:r>
    </w:p>
    <w:p w:rsidR="00A622D2" w:rsidRDefault="00A622D2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53ED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1.Дать согласие на продажу следующего муниципального имущества:</w:t>
      </w:r>
    </w:p>
    <w:p w:rsidR="00A622D2" w:rsidRDefault="00A622D2" w:rsidP="000753ED">
      <w:pPr>
        <w:jc w:val="center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center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Недвижимое имущество:</w:t>
      </w:r>
    </w:p>
    <w:p w:rsidR="00A622D2" w:rsidRDefault="00A622D2" w:rsidP="00A622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6641C">
        <w:rPr>
          <w:rFonts w:eastAsia="Calibri"/>
          <w:sz w:val="28"/>
          <w:szCs w:val="28"/>
          <w:lang w:eastAsia="en-US"/>
        </w:rPr>
        <w:t xml:space="preserve"> Здание </w:t>
      </w:r>
      <w:r>
        <w:rPr>
          <w:rFonts w:eastAsia="Calibri"/>
          <w:sz w:val="28"/>
          <w:szCs w:val="28"/>
          <w:lang w:eastAsia="en-US"/>
        </w:rPr>
        <w:t>склада запчастей</w:t>
      </w:r>
      <w:r w:rsidRPr="0026641C">
        <w:rPr>
          <w:rFonts w:eastAsia="Calibri"/>
          <w:sz w:val="28"/>
          <w:szCs w:val="28"/>
          <w:lang w:eastAsia="en-US"/>
        </w:rPr>
        <w:t xml:space="preserve"> расположенное по адресу: Новосибирская область, Доволенский р-н,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с</w:t>
      </w:r>
      <w:proofErr w:type="gramStart"/>
      <w:r w:rsidRPr="0026641C">
        <w:rPr>
          <w:rFonts w:eastAsia="Calibri"/>
          <w:sz w:val="28"/>
          <w:szCs w:val="28"/>
          <w:lang w:eastAsia="en-US"/>
        </w:rPr>
        <w:t>.К</w:t>
      </w:r>
      <w:proofErr w:type="gramEnd"/>
      <w:r w:rsidRPr="0026641C">
        <w:rPr>
          <w:rFonts w:eastAsia="Calibri"/>
          <w:sz w:val="28"/>
          <w:szCs w:val="28"/>
          <w:lang w:eastAsia="en-US"/>
        </w:rPr>
        <w:t>омарье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ул.</w:t>
      </w:r>
      <w:r>
        <w:rPr>
          <w:rFonts w:eastAsia="Calibri"/>
          <w:sz w:val="28"/>
          <w:szCs w:val="28"/>
          <w:lang w:eastAsia="en-US"/>
        </w:rPr>
        <w:t>Молодежная</w:t>
      </w:r>
      <w:proofErr w:type="spellEnd"/>
      <w:r w:rsidRPr="0026641C">
        <w:rPr>
          <w:rFonts w:eastAsia="Calibri"/>
          <w:sz w:val="28"/>
          <w:szCs w:val="28"/>
          <w:lang w:eastAsia="en-US"/>
        </w:rPr>
        <w:t>, д.</w:t>
      </w:r>
      <w:r>
        <w:rPr>
          <w:rFonts w:eastAsia="Calibri"/>
          <w:sz w:val="28"/>
          <w:szCs w:val="28"/>
          <w:lang w:eastAsia="en-US"/>
        </w:rPr>
        <w:t>13в</w:t>
      </w:r>
      <w:r w:rsidRPr="0026641C">
        <w:rPr>
          <w:rFonts w:eastAsia="Calibri"/>
          <w:sz w:val="28"/>
          <w:szCs w:val="28"/>
          <w:lang w:eastAsia="en-US"/>
        </w:rPr>
        <w:t>; кадастровый номер 54:05:02060</w:t>
      </w:r>
      <w:r>
        <w:rPr>
          <w:rFonts w:eastAsia="Calibri"/>
          <w:sz w:val="28"/>
          <w:szCs w:val="28"/>
          <w:lang w:eastAsia="en-US"/>
        </w:rPr>
        <w:t>7</w:t>
      </w:r>
      <w:r w:rsidRPr="0026641C">
        <w:rPr>
          <w:rFonts w:eastAsia="Calibri"/>
          <w:sz w:val="28"/>
          <w:szCs w:val="28"/>
          <w:lang w:eastAsia="en-US"/>
        </w:rPr>
        <w:t>:1</w:t>
      </w:r>
      <w:r>
        <w:rPr>
          <w:rFonts w:eastAsia="Calibri"/>
          <w:sz w:val="28"/>
          <w:szCs w:val="28"/>
          <w:lang w:eastAsia="en-US"/>
        </w:rPr>
        <w:t>82</w:t>
      </w:r>
      <w:r w:rsidRPr="0026641C">
        <w:rPr>
          <w:rFonts w:eastAsia="Calibri"/>
          <w:sz w:val="28"/>
          <w:szCs w:val="28"/>
          <w:lang w:eastAsia="en-US"/>
        </w:rPr>
        <w:t xml:space="preserve">; площадь </w:t>
      </w:r>
      <w:r>
        <w:rPr>
          <w:rFonts w:eastAsia="Calibri"/>
          <w:sz w:val="28"/>
          <w:szCs w:val="28"/>
          <w:lang w:eastAsia="en-US"/>
        </w:rPr>
        <w:t>721</w:t>
      </w:r>
      <w:r w:rsidRPr="0026641C">
        <w:rPr>
          <w:rFonts w:eastAsia="Calibri"/>
          <w:sz w:val="28"/>
          <w:szCs w:val="28"/>
          <w:lang w:eastAsia="en-US"/>
        </w:rPr>
        <w:t xml:space="preserve">,8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26641C">
        <w:rPr>
          <w:rFonts w:eastAsia="Calibri"/>
          <w:sz w:val="28"/>
          <w:szCs w:val="28"/>
          <w:lang w:eastAsia="en-US"/>
        </w:rPr>
        <w:t>; назначение – нежилое здание; год завершения строительства 19</w:t>
      </w:r>
      <w:r>
        <w:rPr>
          <w:rFonts w:eastAsia="Calibri"/>
          <w:sz w:val="28"/>
          <w:szCs w:val="28"/>
          <w:lang w:eastAsia="en-US"/>
        </w:rPr>
        <w:t>82</w:t>
      </w:r>
      <w:r w:rsidRPr="0026641C">
        <w:rPr>
          <w:rFonts w:eastAsia="Calibri"/>
          <w:sz w:val="28"/>
          <w:szCs w:val="28"/>
          <w:lang w:eastAsia="en-US"/>
        </w:rPr>
        <w:t xml:space="preserve"> г.; кадастровая стоимость – </w:t>
      </w:r>
      <w:r>
        <w:rPr>
          <w:rFonts w:eastAsia="Calibri"/>
          <w:sz w:val="28"/>
          <w:szCs w:val="28"/>
          <w:lang w:eastAsia="en-US"/>
        </w:rPr>
        <w:t>8773832,68</w:t>
      </w:r>
      <w:r w:rsidRPr="0026641C">
        <w:rPr>
          <w:rFonts w:eastAsia="Calibri"/>
          <w:sz w:val="28"/>
          <w:szCs w:val="28"/>
          <w:lang w:eastAsia="en-US"/>
        </w:rPr>
        <w:t xml:space="preserve"> руб. и земельный участок под ним кадастровый номер 54:05:0206</w:t>
      </w:r>
      <w:r>
        <w:rPr>
          <w:rFonts w:eastAsia="Calibri"/>
          <w:sz w:val="28"/>
          <w:szCs w:val="28"/>
          <w:lang w:eastAsia="en-US"/>
        </w:rPr>
        <w:t>07</w:t>
      </w:r>
      <w:r w:rsidRPr="0026641C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>299</w:t>
      </w:r>
      <w:r w:rsidRPr="0026641C">
        <w:rPr>
          <w:rFonts w:eastAsia="Calibri"/>
          <w:sz w:val="28"/>
          <w:szCs w:val="28"/>
          <w:lang w:eastAsia="en-US"/>
        </w:rPr>
        <w:t xml:space="preserve">; площадь </w:t>
      </w:r>
      <w:r>
        <w:rPr>
          <w:rFonts w:eastAsia="Calibri"/>
          <w:sz w:val="28"/>
          <w:szCs w:val="28"/>
          <w:lang w:eastAsia="en-US"/>
        </w:rPr>
        <w:t>2089</w:t>
      </w:r>
      <w:r w:rsidRPr="0026641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 кадастровая стоимость </w:t>
      </w:r>
      <w:r>
        <w:rPr>
          <w:rFonts w:eastAsia="Calibri"/>
          <w:sz w:val="28"/>
          <w:szCs w:val="28"/>
          <w:lang w:eastAsia="en-US"/>
        </w:rPr>
        <w:t>103865,08</w:t>
      </w:r>
      <w:r w:rsidRPr="0026641C">
        <w:rPr>
          <w:rFonts w:eastAsia="Calibri"/>
          <w:sz w:val="28"/>
          <w:szCs w:val="28"/>
          <w:lang w:eastAsia="en-US"/>
        </w:rPr>
        <w:t xml:space="preserve"> руб.; категория земель – земли населенных пунктов; вид разрешенного использования – </w:t>
      </w:r>
      <w:r>
        <w:rPr>
          <w:rFonts w:eastAsia="Calibri"/>
          <w:sz w:val="28"/>
          <w:szCs w:val="28"/>
          <w:lang w:eastAsia="en-US"/>
        </w:rPr>
        <w:t>производственная деятельность (6.0)</w:t>
      </w:r>
      <w:r w:rsidRPr="0026641C">
        <w:rPr>
          <w:rFonts w:eastAsia="Calibri"/>
          <w:sz w:val="28"/>
          <w:szCs w:val="28"/>
          <w:lang w:eastAsia="en-US"/>
        </w:rPr>
        <w:t>.</w:t>
      </w:r>
      <w:r w:rsidRPr="00BA189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Срок приватизации – I</w:t>
      </w:r>
      <w:r w:rsidR="00F7125D">
        <w:rPr>
          <w:rFonts w:eastAsia="Calibri"/>
          <w:sz w:val="28"/>
          <w:szCs w:val="28"/>
          <w:lang w:eastAsia="en-US"/>
        </w:rPr>
        <w:t>I</w:t>
      </w:r>
      <w:r>
        <w:rPr>
          <w:rFonts w:eastAsia="Calibri"/>
          <w:sz w:val="28"/>
          <w:szCs w:val="28"/>
          <w:lang w:eastAsia="en-US"/>
        </w:rPr>
        <w:t xml:space="preserve"> - I</w:t>
      </w:r>
      <w:r w:rsidR="00F7125D">
        <w:rPr>
          <w:rFonts w:eastAsia="Calibri"/>
          <w:sz w:val="28"/>
          <w:szCs w:val="28"/>
          <w:lang w:eastAsia="en-US"/>
        </w:rPr>
        <w:t>V</w:t>
      </w:r>
      <w:r>
        <w:rPr>
          <w:rFonts w:eastAsia="Calibri"/>
          <w:sz w:val="28"/>
          <w:szCs w:val="28"/>
          <w:lang w:eastAsia="en-US"/>
        </w:rPr>
        <w:t xml:space="preserve"> квартал 202</w:t>
      </w:r>
      <w:r w:rsidR="001110F5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:rsidR="00AD16B9" w:rsidRDefault="00AD16B9" w:rsidP="00AD16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D16B9">
        <w:rPr>
          <w:rFonts w:eastAsia="Calibri"/>
          <w:sz w:val="28"/>
          <w:szCs w:val="28"/>
          <w:lang w:eastAsia="en-US"/>
        </w:rPr>
        <w:t xml:space="preserve">Трактор колесный МТЗ-80, 1988 года выпуска, заводской номер машины (рамы) 585104, двигатель №334745, коробка передач № отсутствует, основной ведущий мост (мосты) № отсутствует, цвет синий, вид двигателя </w:t>
      </w:r>
      <w:r w:rsidRPr="00AD16B9">
        <w:rPr>
          <w:rFonts w:eastAsia="Calibri"/>
          <w:sz w:val="28"/>
          <w:szCs w:val="28"/>
          <w:lang w:eastAsia="en-US"/>
        </w:rPr>
        <w:lastRenderedPageBreak/>
        <w:t xml:space="preserve">пневмоколесный, мощность двигателя, 55 (75) </w:t>
      </w:r>
      <w:proofErr w:type="spellStart"/>
      <w:r w:rsidRPr="00AD16B9">
        <w:rPr>
          <w:rFonts w:eastAsia="Calibri"/>
          <w:sz w:val="28"/>
          <w:szCs w:val="28"/>
          <w:lang w:eastAsia="en-US"/>
        </w:rPr>
        <w:t>л.</w:t>
      </w:r>
      <w:proofErr w:type="gramStart"/>
      <w:r w:rsidRPr="00AD16B9">
        <w:rPr>
          <w:rFonts w:eastAsia="Calibri"/>
          <w:sz w:val="28"/>
          <w:szCs w:val="28"/>
          <w:lang w:eastAsia="en-US"/>
        </w:rPr>
        <w:t>с</w:t>
      </w:r>
      <w:proofErr w:type="spellEnd"/>
      <w:proofErr w:type="gramEnd"/>
      <w:r w:rsidRPr="00AD16B9">
        <w:rPr>
          <w:rFonts w:eastAsia="Calibri"/>
          <w:sz w:val="28"/>
          <w:szCs w:val="28"/>
          <w:lang w:eastAsia="en-US"/>
        </w:rPr>
        <w:t xml:space="preserve">., </w:t>
      </w:r>
      <w:proofErr w:type="gramStart"/>
      <w:r w:rsidRPr="00AD16B9">
        <w:rPr>
          <w:rFonts w:eastAsia="Calibri"/>
          <w:sz w:val="28"/>
          <w:szCs w:val="28"/>
          <w:lang w:eastAsia="en-US"/>
        </w:rPr>
        <w:t>конструкционная</w:t>
      </w:r>
      <w:proofErr w:type="gramEnd"/>
      <w:r w:rsidRPr="00AD16B9">
        <w:rPr>
          <w:rFonts w:eastAsia="Calibri"/>
          <w:sz w:val="28"/>
          <w:szCs w:val="28"/>
          <w:lang w:eastAsia="en-US"/>
        </w:rPr>
        <w:t xml:space="preserve"> масса 3370 кг, максимальная конструктивная скорость 33 км/час, габаритные размеры, мм 3930х1970х2765. </w:t>
      </w:r>
      <w:r>
        <w:rPr>
          <w:rFonts w:eastAsia="Calibri"/>
          <w:sz w:val="28"/>
          <w:szCs w:val="28"/>
          <w:lang w:eastAsia="en-US"/>
        </w:rPr>
        <w:t xml:space="preserve">Срок приватизации – </w:t>
      </w:r>
      <w:r w:rsidR="00F7125D">
        <w:rPr>
          <w:rFonts w:eastAsia="Calibri"/>
          <w:sz w:val="28"/>
          <w:szCs w:val="28"/>
          <w:lang w:eastAsia="en-US"/>
        </w:rPr>
        <w:t xml:space="preserve">II - IV </w:t>
      </w:r>
      <w:r>
        <w:rPr>
          <w:rFonts w:eastAsia="Calibri"/>
          <w:sz w:val="28"/>
          <w:szCs w:val="28"/>
          <w:lang w:eastAsia="en-US"/>
        </w:rPr>
        <w:t>квартал 202</w:t>
      </w:r>
      <w:r w:rsidR="001110F5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:rsidR="000753ED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2.Решение вступает в силу со дня его подписания.</w:t>
      </w:r>
    </w:p>
    <w:p w:rsidR="000753ED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3.Опубликовать настоящее решение в периодическом печатном издании «</w:t>
      </w:r>
      <w:proofErr w:type="spellStart"/>
      <w:r>
        <w:rPr>
          <w:rFonts w:eastAsia="Calibri"/>
          <w:sz w:val="28"/>
          <w:szCs w:val="28"/>
          <w:lang w:eastAsia="en-US"/>
        </w:rPr>
        <w:t>Комарьевский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вестника» и разместить на официальном сайте администрации Комарьевского сельсовета</w:t>
      </w:r>
      <w:r w:rsidRPr="00CF49B4">
        <w:t xml:space="preserve"> </w:t>
      </w:r>
      <w:hyperlink r:id="rId6" w:history="1">
        <w:r w:rsidRPr="00BB7A30">
          <w:rPr>
            <w:rStyle w:val="af4"/>
            <w:sz w:val="28"/>
            <w:szCs w:val="28"/>
          </w:rPr>
          <w:t>http://komarevskij.nso.ru/</w:t>
        </w:r>
      </w:hyperlink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и на официальном сайте Российской Федерации в сети «Интернет» </w:t>
      </w:r>
      <w:hyperlink r:id="rId7" w:history="1">
        <w:r w:rsidRPr="008B57DF">
          <w:rPr>
            <w:rStyle w:val="af4"/>
            <w:rFonts w:eastAsia="Calibri"/>
            <w:sz w:val="28"/>
            <w:szCs w:val="28"/>
            <w:lang w:eastAsia="en-US"/>
          </w:rPr>
          <w:t>https://torgi.gov.ru/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753ED" w:rsidRPr="0026641C" w:rsidRDefault="000753ED" w:rsidP="000753ED">
      <w:pPr>
        <w:rPr>
          <w:sz w:val="28"/>
          <w:szCs w:val="28"/>
        </w:rPr>
      </w:pPr>
    </w:p>
    <w:p w:rsidR="000753ED" w:rsidRPr="0026641C" w:rsidRDefault="000753ED" w:rsidP="000753ED">
      <w:pPr>
        <w:rPr>
          <w:rFonts w:eastAsia="Calibri"/>
          <w:sz w:val="28"/>
          <w:szCs w:val="28"/>
        </w:rPr>
      </w:pPr>
      <w:r w:rsidRPr="0026641C">
        <w:rPr>
          <w:rFonts w:eastAsia="Calibri"/>
          <w:sz w:val="28"/>
          <w:szCs w:val="28"/>
        </w:rPr>
        <w:t>Председатель Совета депутатов</w:t>
      </w:r>
    </w:p>
    <w:p w:rsidR="000753ED" w:rsidRPr="0026641C" w:rsidRDefault="000753ED" w:rsidP="000753ED">
      <w:pPr>
        <w:rPr>
          <w:rFonts w:eastAsia="Calibri"/>
          <w:sz w:val="28"/>
          <w:szCs w:val="28"/>
        </w:rPr>
      </w:pPr>
      <w:r w:rsidRPr="0026641C">
        <w:rPr>
          <w:rFonts w:eastAsia="Calibri"/>
          <w:sz w:val="28"/>
          <w:szCs w:val="28"/>
        </w:rPr>
        <w:t xml:space="preserve">Комарьевского сельсовета                                                             </w:t>
      </w:r>
      <w:proofErr w:type="spellStart"/>
      <w:r>
        <w:rPr>
          <w:rFonts w:eastAsia="Calibri"/>
          <w:sz w:val="28"/>
          <w:szCs w:val="28"/>
        </w:rPr>
        <w:t>И.А.Титкова</w:t>
      </w:r>
      <w:proofErr w:type="spellEnd"/>
    </w:p>
    <w:p w:rsidR="000753ED" w:rsidRPr="0026641C" w:rsidRDefault="000753ED" w:rsidP="000753ED">
      <w:pPr>
        <w:rPr>
          <w:rFonts w:eastAsia="Calibri"/>
          <w:sz w:val="28"/>
          <w:szCs w:val="20"/>
        </w:rPr>
      </w:pPr>
    </w:p>
    <w:p w:rsidR="000753ED" w:rsidRPr="0026641C" w:rsidRDefault="000753ED" w:rsidP="000753ED">
      <w:pPr>
        <w:rPr>
          <w:rFonts w:eastAsia="Calibri"/>
          <w:sz w:val="28"/>
          <w:szCs w:val="20"/>
        </w:rPr>
      </w:pPr>
      <w:r w:rsidRPr="0026641C">
        <w:rPr>
          <w:rFonts w:eastAsia="Calibri"/>
          <w:sz w:val="28"/>
          <w:szCs w:val="20"/>
        </w:rPr>
        <w:t xml:space="preserve">Глава Комарьевского сельсовета                                                  </w:t>
      </w:r>
      <w:proofErr w:type="spellStart"/>
      <w:r w:rsidRPr="0026641C">
        <w:rPr>
          <w:rFonts w:eastAsia="Calibri"/>
          <w:sz w:val="28"/>
          <w:szCs w:val="20"/>
        </w:rPr>
        <w:t>В.И.Агапов</w:t>
      </w:r>
      <w:proofErr w:type="spellEnd"/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C67A1C" w:rsidRDefault="000753ED" w:rsidP="000753ED">
      <w:pPr>
        <w:rPr>
          <w:sz w:val="28"/>
          <w:szCs w:val="28"/>
        </w:rPr>
      </w:pPr>
    </w:p>
    <w:p w:rsidR="000753ED" w:rsidRPr="00366610" w:rsidRDefault="000753ED" w:rsidP="000753ED">
      <w:pPr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47"/>
    <w:rsid w:val="00020AEB"/>
    <w:rsid w:val="000406F0"/>
    <w:rsid w:val="000426D8"/>
    <w:rsid w:val="000613A1"/>
    <w:rsid w:val="00061DA5"/>
    <w:rsid w:val="000753ED"/>
    <w:rsid w:val="000B1237"/>
    <w:rsid w:val="000B1422"/>
    <w:rsid w:val="000F4ABA"/>
    <w:rsid w:val="001004BF"/>
    <w:rsid w:val="00106F5B"/>
    <w:rsid w:val="001110F5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A7506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75DFF"/>
    <w:rsid w:val="0068077D"/>
    <w:rsid w:val="006C2E33"/>
    <w:rsid w:val="006D2C92"/>
    <w:rsid w:val="006F2E38"/>
    <w:rsid w:val="006F4147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22D2"/>
    <w:rsid w:val="00A65B9D"/>
    <w:rsid w:val="00A734EC"/>
    <w:rsid w:val="00AA28E5"/>
    <w:rsid w:val="00AA4E80"/>
    <w:rsid w:val="00AA789E"/>
    <w:rsid w:val="00AD16B9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125D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53E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unhideWhenUsed/>
    <w:rsid w:val="000753ED"/>
    <w:rPr>
      <w:rFonts w:ascii="Times New Roman" w:hAnsi="Times New Roman" w:cs="Times New Roman" w:hint="default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A622D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22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53E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unhideWhenUsed/>
    <w:rsid w:val="000753ED"/>
    <w:rPr>
      <w:rFonts w:ascii="Times New Roman" w:hAnsi="Times New Roman" w:cs="Times New Roman" w:hint="default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A622D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2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omarevskij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A39E-5F90-4D96-B8F1-F6525CD7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2023-02-21T05:44:00Z</cp:lastPrinted>
  <dcterms:created xsi:type="dcterms:W3CDTF">2020-12-16T09:16:00Z</dcterms:created>
  <dcterms:modified xsi:type="dcterms:W3CDTF">2023-02-21T05:44:00Z</dcterms:modified>
</cp:coreProperties>
</file>